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9" w:rsidRPr="00E5139C" w:rsidRDefault="003F7809" w:rsidP="003F7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Основные средства, поступившие в 2016г </w:t>
      </w:r>
    </w:p>
    <w:p w:rsidR="003F7809" w:rsidRPr="00E5139C" w:rsidRDefault="003F7809" w:rsidP="003F7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в ГБОУ СОШ с.Девлезеркино:</w:t>
      </w:r>
    </w:p>
    <w:p w:rsidR="003F7809" w:rsidRPr="00E5139C" w:rsidRDefault="003F7809" w:rsidP="003F78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573"/>
        <w:gridCol w:w="2127"/>
      </w:tblGrid>
      <w:tr w:rsidR="003F7809" w:rsidRPr="00E5139C" w:rsidTr="003F7809">
        <w:trPr>
          <w:trHeight w:val="70"/>
        </w:trPr>
        <w:tc>
          <w:tcPr>
            <w:tcW w:w="804" w:type="dxa"/>
          </w:tcPr>
          <w:p w:rsidR="003F7809" w:rsidRPr="00E5139C" w:rsidRDefault="003F7809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3F7809" w:rsidRPr="00E5139C" w:rsidRDefault="003F7809" w:rsidP="003F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7809" w:rsidRPr="00E5139C" w:rsidRDefault="003F7809" w:rsidP="003F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F7809" w:rsidRPr="00E5139C" w:rsidRDefault="003F7809" w:rsidP="003F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3F7809" w:rsidRPr="00E5139C" w:rsidRDefault="003F7809" w:rsidP="003F7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F7809" w:rsidRPr="00E5139C" w:rsidTr="003F7809">
        <w:tc>
          <w:tcPr>
            <w:tcW w:w="804" w:type="dxa"/>
          </w:tcPr>
          <w:p w:rsidR="003F7809" w:rsidRPr="00E5139C" w:rsidRDefault="003F7809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3F7809" w:rsidRPr="00E5139C" w:rsidRDefault="003F7809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Доска ДК 32 з (мел, 5 раб.)</w:t>
            </w:r>
          </w:p>
        </w:tc>
        <w:tc>
          <w:tcPr>
            <w:tcW w:w="1573" w:type="dxa"/>
          </w:tcPr>
          <w:p w:rsidR="003F7809" w:rsidRPr="00E5139C" w:rsidRDefault="003F7809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F7809" w:rsidRPr="00E5139C" w:rsidRDefault="003F7809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28700,00</w:t>
            </w:r>
          </w:p>
        </w:tc>
      </w:tr>
      <w:tr w:rsidR="003F7809" w:rsidRPr="00E5139C" w:rsidTr="003F7809">
        <w:tc>
          <w:tcPr>
            <w:tcW w:w="804" w:type="dxa"/>
          </w:tcPr>
          <w:p w:rsidR="003F7809" w:rsidRPr="00E5139C" w:rsidRDefault="00EA3F4F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3F7809" w:rsidRPr="00E5139C" w:rsidRDefault="003F7809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573" w:type="dxa"/>
          </w:tcPr>
          <w:p w:rsidR="003F7809" w:rsidRPr="00E5139C" w:rsidRDefault="003F7809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7" w:type="dxa"/>
          </w:tcPr>
          <w:p w:rsidR="003F7809" w:rsidRPr="00E5139C" w:rsidRDefault="003F7809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66006,52</w:t>
            </w:r>
          </w:p>
        </w:tc>
      </w:tr>
      <w:tr w:rsidR="00EA3F4F" w:rsidRPr="00E5139C" w:rsidTr="00BD7A16">
        <w:tc>
          <w:tcPr>
            <w:tcW w:w="4619" w:type="dxa"/>
            <w:gridSpan w:val="2"/>
          </w:tcPr>
          <w:p w:rsidR="00EA3F4F" w:rsidRPr="00E5139C" w:rsidRDefault="00EA3F4F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4F" w:rsidRPr="00E5139C" w:rsidRDefault="00EA3F4F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EA3F4F" w:rsidRPr="00E5139C" w:rsidRDefault="00EA3F4F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4F" w:rsidRPr="00E5139C" w:rsidRDefault="00EA3F4F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127" w:type="dxa"/>
          </w:tcPr>
          <w:p w:rsidR="00EA3F4F" w:rsidRPr="00E5139C" w:rsidRDefault="00EA3F4F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4F" w:rsidRPr="00E5139C" w:rsidRDefault="00EA3F4F" w:rsidP="00EA3F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94706,52</w:t>
            </w:r>
          </w:p>
        </w:tc>
      </w:tr>
    </w:tbl>
    <w:p w:rsidR="00A03940" w:rsidRPr="00E5139C" w:rsidRDefault="00A03940">
      <w:pPr>
        <w:rPr>
          <w:sz w:val="24"/>
          <w:szCs w:val="24"/>
        </w:rPr>
      </w:pPr>
    </w:p>
    <w:p w:rsidR="003F7809" w:rsidRDefault="003F7809">
      <w:pPr>
        <w:rPr>
          <w:sz w:val="24"/>
          <w:szCs w:val="24"/>
        </w:rPr>
      </w:pPr>
    </w:p>
    <w:p w:rsidR="00E5139C" w:rsidRPr="00E5139C" w:rsidRDefault="00E5139C">
      <w:pPr>
        <w:rPr>
          <w:sz w:val="24"/>
          <w:szCs w:val="24"/>
        </w:rPr>
      </w:pPr>
    </w:p>
    <w:p w:rsidR="00090D86" w:rsidRPr="00E5139C" w:rsidRDefault="00E5139C" w:rsidP="00090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Нефинансовые активы</w:t>
      </w:r>
      <w:r w:rsidR="00090D86" w:rsidRPr="00E5139C">
        <w:rPr>
          <w:rFonts w:ascii="Times New Roman" w:hAnsi="Times New Roman" w:cs="Times New Roman"/>
          <w:sz w:val="24"/>
          <w:szCs w:val="24"/>
        </w:rPr>
        <w:t xml:space="preserve">( забаланс) </w:t>
      </w:r>
    </w:p>
    <w:p w:rsidR="00090D86" w:rsidRPr="00E5139C" w:rsidRDefault="00B0392B" w:rsidP="00090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поступившие в </w:t>
      </w:r>
      <w:r w:rsidR="00090D86" w:rsidRPr="00E5139C">
        <w:rPr>
          <w:rFonts w:ascii="Times New Roman" w:hAnsi="Times New Roman" w:cs="Times New Roman"/>
          <w:sz w:val="24"/>
          <w:szCs w:val="24"/>
        </w:rPr>
        <w:t>2016</w:t>
      </w:r>
      <w:r w:rsidRPr="00E5139C">
        <w:rPr>
          <w:rFonts w:ascii="Times New Roman" w:hAnsi="Times New Roman" w:cs="Times New Roman"/>
          <w:sz w:val="24"/>
          <w:szCs w:val="24"/>
        </w:rPr>
        <w:t>г в ГБОУ СОШ с.Девлезеркино</w:t>
      </w:r>
    </w:p>
    <w:p w:rsidR="00E5139C" w:rsidRPr="00E5139C" w:rsidRDefault="00E5139C" w:rsidP="00090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573"/>
        <w:gridCol w:w="2127"/>
      </w:tblGrid>
      <w:tr w:rsidR="00090D86" w:rsidRPr="00E5139C" w:rsidTr="003C7ED1">
        <w:trPr>
          <w:trHeight w:val="70"/>
        </w:trPr>
        <w:tc>
          <w:tcPr>
            <w:tcW w:w="804" w:type="dxa"/>
          </w:tcPr>
          <w:p w:rsidR="00090D86" w:rsidRPr="00E5139C" w:rsidRDefault="00090D86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090D86" w:rsidRPr="00E5139C" w:rsidRDefault="00090D86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D86" w:rsidRPr="00E5139C" w:rsidRDefault="00090D86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90D86" w:rsidRPr="00E5139C" w:rsidRDefault="00090D86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090D86" w:rsidRPr="00E5139C" w:rsidRDefault="00090D86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090D86" w:rsidRPr="00E5139C" w:rsidTr="003C7ED1">
        <w:tc>
          <w:tcPr>
            <w:tcW w:w="804" w:type="dxa"/>
          </w:tcPr>
          <w:p w:rsidR="00090D86" w:rsidRPr="00E5139C" w:rsidRDefault="00090D86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090D86" w:rsidRPr="00E5139C" w:rsidRDefault="00090D86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Н/н игра «Азбука дорог»</w:t>
            </w:r>
          </w:p>
        </w:tc>
        <w:tc>
          <w:tcPr>
            <w:tcW w:w="1573" w:type="dxa"/>
          </w:tcPr>
          <w:p w:rsidR="00090D86" w:rsidRPr="00E5139C" w:rsidRDefault="00090D86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90D86" w:rsidRPr="00E5139C" w:rsidRDefault="00090D86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27300,52</w:t>
            </w:r>
          </w:p>
        </w:tc>
      </w:tr>
      <w:tr w:rsidR="00B0392B" w:rsidRPr="00E5139C" w:rsidTr="00252C8A">
        <w:tc>
          <w:tcPr>
            <w:tcW w:w="4619" w:type="dxa"/>
            <w:gridSpan w:val="2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27300,52</w:t>
            </w:r>
          </w:p>
        </w:tc>
      </w:tr>
    </w:tbl>
    <w:p w:rsidR="00090D86" w:rsidRPr="00E5139C" w:rsidRDefault="00090D86">
      <w:pPr>
        <w:rPr>
          <w:sz w:val="24"/>
          <w:szCs w:val="24"/>
        </w:rPr>
      </w:pPr>
    </w:p>
    <w:p w:rsidR="00090D86" w:rsidRPr="00E5139C" w:rsidRDefault="00090D86">
      <w:pPr>
        <w:rPr>
          <w:sz w:val="24"/>
          <w:szCs w:val="24"/>
        </w:rPr>
      </w:pPr>
    </w:p>
    <w:p w:rsidR="00090D86" w:rsidRDefault="00090D86" w:rsidP="00090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39C" w:rsidRPr="00E5139C" w:rsidRDefault="00E5139C" w:rsidP="00090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Основные средства, поступившие в 2017г </w:t>
      </w: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в ГБОУ СОШ с.Девлезеркино:</w:t>
      </w: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573"/>
        <w:gridCol w:w="2127"/>
      </w:tblGrid>
      <w:tr w:rsidR="00B0392B" w:rsidRPr="00E5139C" w:rsidTr="003C7ED1">
        <w:trPr>
          <w:trHeight w:val="70"/>
        </w:trPr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573" w:type="dxa"/>
          </w:tcPr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7" w:type="dxa"/>
          </w:tcPr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63 531,49</w:t>
            </w:r>
          </w:p>
        </w:tc>
      </w:tr>
      <w:tr w:rsidR="00B0392B" w:rsidRPr="00E5139C" w:rsidTr="003C7ED1">
        <w:tc>
          <w:tcPr>
            <w:tcW w:w="4619" w:type="dxa"/>
            <w:gridSpan w:val="2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63 531,49</w:t>
            </w:r>
          </w:p>
        </w:tc>
      </w:tr>
    </w:tbl>
    <w:p w:rsidR="00B0392B" w:rsidRPr="00E5139C" w:rsidRDefault="00B0392B" w:rsidP="00B0392B">
      <w:pPr>
        <w:rPr>
          <w:sz w:val="24"/>
          <w:szCs w:val="24"/>
        </w:rPr>
      </w:pPr>
    </w:p>
    <w:p w:rsidR="00090D86" w:rsidRDefault="00090D86" w:rsidP="00090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D86" w:rsidRDefault="00090D86" w:rsidP="00090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392B" w:rsidRDefault="00B0392B" w:rsidP="00090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392B" w:rsidRDefault="00B0392B" w:rsidP="00090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392B" w:rsidRDefault="00B0392B"/>
    <w:p w:rsidR="00E5139C" w:rsidRDefault="00E5139C"/>
    <w:p w:rsidR="00E5139C" w:rsidRDefault="00E5139C"/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средства, поступившие в 2016г </w:t>
      </w: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в ФДО « Лидер» ГБОУ СОШ с.Девлезеркино:</w:t>
      </w:r>
    </w:p>
    <w:p w:rsidR="00B0392B" w:rsidRPr="00E5139C" w:rsidRDefault="00B0392B" w:rsidP="00B0392B">
      <w:pPr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573"/>
        <w:gridCol w:w="2127"/>
      </w:tblGrid>
      <w:tr w:rsidR="00B0392B" w:rsidRPr="00E5139C" w:rsidTr="003C7ED1">
        <w:trPr>
          <w:trHeight w:val="70"/>
        </w:trPr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28200</w:t>
            </w: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набор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8700</w:t>
            </w: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Бытовая швейная машина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23980,00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39950</w:t>
            </w: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16070,00</w:t>
            </w:r>
          </w:p>
        </w:tc>
      </w:tr>
      <w:tr w:rsidR="00B0392B" w:rsidRPr="00E5139C" w:rsidTr="003C7ED1">
        <w:tc>
          <w:tcPr>
            <w:tcW w:w="4619" w:type="dxa"/>
            <w:gridSpan w:val="2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7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130 000,00</w:t>
            </w:r>
          </w:p>
        </w:tc>
      </w:tr>
    </w:tbl>
    <w:p w:rsidR="00B0392B" w:rsidRPr="00E5139C" w:rsidRDefault="00B0392B">
      <w:pPr>
        <w:rPr>
          <w:sz w:val="24"/>
          <w:szCs w:val="24"/>
        </w:rPr>
      </w:pPr>
    </w:p>
    <w:p w:rsidR="00E5139C" w:rsidRDefault="00E5139C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92B" w:rsidRPr="00E5139C" w:rsidRDefault="00E5139C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Нефинансовые активы </w:t>
      </w:r>
      <w:r w:rsidR="00B0392B" w:rsidRPr="00E5139C">
        <w:rPr>
          <w:rFonts w:ascii="Times New Roman" w:hAnsi="Times New Roman" w:cs="Times New Roman"/>
          <w:sz w:val="24"/>
          <w:szCs w:val="24"/>
        </w:rPr>
        <w:t>(забаланс) поступившие в 2016</w:t>
      </w:r>
      <w:r w:rsidRPr="00E5139C">
        <w:rPr>
          <w:rFonts w:ascii="Times New Roman" w:hAnsi="Times New Roman" w:cs="Times New Roman"/>
          <w:sz w:val="24"/>
          <w:szCs w:val="24"/>
        </w:rPr>
        <w:t>г</w:t>
      </w: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в ФДО «Лидер» ГБОУ СОШ с.Девлезеркино</w:t>
      </w:r>
    </w:p>
    <w:p w:rsidR="00B0392B" w:rsidRPr="00E5139C" w:rsidRDefault="00B0392B" w:rsidP="00B03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857"/>
        <w:gridCol w:w="1843"/>
      </w:tblGrid>
      <w:tr w:rsidR="00B0392B" w:rsidRPr="00E5139C" w:rsidTr="003C7ED1">
        <w:trPr>
          <w:trHeight w:val="70"/>
        </w:trPr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B0392B" w:rsidRPr="00E5139C" w:rsidRDefault="00B0392B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0392B" w:rsidRPr="00E5139C" w:rsidTr="003C7ED1">
        <w:trPr>
          <w:trHeight w:val="70"/>
        </w:trPr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Здание спортзала с.Челно-Вершины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777577,56</w:t>
            </w:r>
          </w:p>
        </w:tc>
      </w:tr>
      <w:tr w:rsidR="00B0392B" w:rsidRPr="00E5139C" w:rsidTr="003C7ED1">
        <w:trPr>
          <w:trHeight w:val="70"/>
        </w:trPr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WEDO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40400</w:t>
            </w: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0392B" w:rsidRPr="00E5139C" w:rsidTr="003C7ED1">
        <w:trPr>
          <w:trHeight w:val="70"/>
        </w:trPr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набор 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WEDO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Узда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Седло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92B" w:rsidRPr="00E5139C" w:rsidTr="003C7ED1">
        <w:tc>
          <w:tcPr>
            <w:tcW w:w="804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Вальтрап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92B" w:rsidRPr="00E5139C" w:rsidTr="00A262FC">
        <w:tc>
          <w:tcPr>
            <w:tcW w:w="4619" w:type="dxa"/>
            <w:gridSpan w:val="2"/>
          </w:tcPr>
          <w:p w:rsidR="00B0392B" w:rsidRPr="00E5139C" w:rsidRDefault="00B0392B" w:rsidP="003C7E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2B" w:rsidRPr="00E5139C" w:rsidRDefault="00B0392B" w:rsidP="00B03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827577,56</w:t>
            </w:r>
          </w:p>
        </w:tc>
      </w:tr>
    </w:tbl>
    <w:p w:rsidR="00B0392B" w:rsidRPr="00E5139C" w:rsidRDefault="00B0392B" w:rsidP="00B0392B">
      <w:pPr>
        <w:rPr>
          <w:sz w:val="24"/>
          <w:szCs w:val="24"/>
        </w:rPr>
      </w:pPr>
    </w:p>
    <w:p w:rsid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39C" w:rsidRP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Нефинансовые активы(забаланс) поступившие в 2017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E5139C" w:rsidRP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в ФДО «Лидер» ГБОУ СОШ с.Девлезеркино</w:t>
      </w:r>
    </w:p>
    <w:p w:rsidR="00E5139C" w:rsidRPr="00E5139C" w:rsidRDefault="00E5139C" w:rsidP="00E51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4"/>
        <w:gridCol w:w="3815"/>
        <w:gridCol w:w="1573"/>
        <w:gridCol w:w="2127"/>
      </w:tblGrid>
      <w:tr w:rsidR="00E5139C" w:rsidRPr="00E5139C" w:rsidTr="003C7ED1">
        <w:trPr>
          <w:trHeight w:val="70"/>
        </w:trPr>
        <w:tc>
          <w:tcPr>
            <w:tcW w:w="804" w:type="dxa"/>
          </w:tcPr>
          <w:p w:rsidR="00E5139C" w:rsidRPr="00E5139C" w:rsidRDefault="00E5139C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5139C" w:rsidRPr="00E5139C" w:rsidTr="003C7ED1">
        <w:tc>
          <w:tcPr>
            <w:tcW w:w="804" w:type="dxa"/>
          </w:tcPr>
          <w:p w:rsidR="00E5139C" w:rsidRPr="00E5139C" w:rsidRDefault="00E5139C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E5139C" w:rsidRPr="00E5139C" w:rsidRDefault="00E5139C" w:rsidP="003C7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</w:p>
        </w:tc>
        <w:tc>
          <w:tcPr>
            <w:tcW w:w="1573" w:type="dxa"/>
          </w:tcPr>
          <w:p w:rsidR="00E5139C" w:rsidRPr="00E5139C" w:rsidRDefault="00E5139C" w:rsidP="003C7ED1">
            <w:pPr>
              <w:pStyle w:val="a3"/>
              <w:tabs>
                <w:tab w:val="left" w:pos="87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5139C" w:rsidRPr="00E5139C" w:rsidTr="003C7ED1">
        <w:tc>
          <w:tcPr>
            <w:tcW w:w="4619" w:type="dxa"/>
            <w:gridSpan w:val="2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39C" w:rsidRPr="00E5139C" w:rsidRDefault="00E5139C" w:rsidP="003C7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9C">
              <w:rPr>
                <w:rFonts w:ascii="Times New Roman" w:hAnsi="Times New Roman" w:cs="Times New Roman"/>
                <w:b/>
                <w:sz w:val="24"/>
                <w:szCs w:val="24"/>
              </w:rPr>
              <w:t>8 000,00</w:t>
            </w:r>
          </w:p>
        </w:tc>
      </w:tr>
    </w:tbl>
    <w:p w:rsidR="00E5139C" w:rsidRPr="00E5139C" w:rsidRDefault="00E5139C" w:rsidP="00E5139C">
      <w:pPr>
        <w:rPr>
          <w:sz w:val="24"/>
          <w:szCs w:val="24"/>
        </w:rPr>
      </w:pPr>
    </w:p>
    <w:p w:rsidR="00B0392B" w:rsidRDefault="00B0392B"/>
    <w:sectPr w:rsidR="00B0392B" w:rsidSect="00D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60917"/>
    <w:rsid w:val="00090D86"/>
    <w:rsid w:val="003F7809"/>
    <w:rsid w:val="007E10A8"/>
    <w:rsid w:val="00860917"/>
    <w:rsid w:val="00A03940"/>
    <w:rsid w:val="00B0392B"/>
    <w:rsid w:val="00D600EC"/>
    <w:rsid w:val="00E5139C"/>
    <w:rsid w:val="00EA3F4F"/>
    <w:rsid w:val="00ED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09"/>
    <w:pPr>
      <w:ind w:left="720"/>
      <w:contextualSpacing/>
    </w:pPr>
  </w:style>
  <w:style w:type="table" w:styleId="a4">
    <w:name w:val="Table Grid"/>
    <w:basedOn w:val="a1"/>
    <w:uiPriority w:val="59"/>
    <w:rsid w:val="003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09"/>
    <w:pPr>
      <w:ind w:left="720"/>
      <w:contextualSpacing/>
    </w:pPr>
  </w:style>
  <w:style w:type="table" w:styleId="a4">
    <w:name w:val="Table Grid"/>
    <w:basedOn w:val="a1"/>
    <w:uiPriority w:val="59"/>
    <w:rsid w:val="003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F524-0709-454F-819D-62F5E3C4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КазаковаЕВ</dc:creator>
  <cp:keywords/>
  <dc:description/>
  <cp:lastModifiedBy>PCFCD</cp:lastModifiedBy>
  <cp:revision>4</cp:revision>
  <cp:lastPrinted>2017-09-21T10:58:00Z</cp:lastPrinted>
  <dcterms:created xsi:type="dcterms:W3CDTF">2017-09-21T10:09:00Z</dcterms:created>
  <dcterms:modified xsi:type="dcterms:W3CDTF">2017-09-25T05:19:00Z</dcterms:modified>
</cp:coreProperties>
</file>